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9C" w:rsidRPr="003D49D2" w:rsidRDefault="005A309C" w:rsidP="00980558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360000" cy="439400"/>
            <wp:effectExtent l="19050" t="0" r="1950" b="0"/>
            <wp:docPr id="3" name="Рисунок 1" descr="C:\Users\Us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09C" w:rsidRDefault="005A309C" w:rsidP="00980558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09C">
        <w:rPr>
          <w:rFonts w:ascii="Times New Roman" w:hAnsi="Times New Roman" w:cs="Times New Roman"/>
          <w:b/>
          <w:sz w:val="26"/>
          <w:szCs w:val="26"/>
        </w:rPr>
        <w:t>АДМИНИСТРАЦИЯ КРАСНОБО</w:t>
      </w:r>
      <w:r w:rsidR="00980558">
        <w:rPr>
          <w:rFonts w:ascii="Times New Roman" w:hAnsi="Times New Roman" w:cs="Times New Roman"/>
          <w:b/>
          <w:sz w:val="26"/>
          <w:szCs w:val="26"/>
        </w:rPr>
        <w:t>Р</w:t>
      </w:r>
      <w:r w:rsidRPr="005A309C">
        <w:rPr>
          <w:rFonts w:ascii="Times New Roman" w:hAnsi="Times New Roman" w:cs="Times New Roman"/>
          <w:b/>
          <w:sz w:val="26"/>
          <w:szCs w:val="26"/>
        </w:rPr>
        <w:t>СКОГО МУНИЦИПАЛЬНОГО ОКРУГА</w:t>
      </w:r>
    </w:p>
    <w:p w:rsidR="005A309C" w:rsidRDefault="005A309C" w:rsidP="009805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09C">
        <w:rPr>
          <w:rFonts w:ascii="Times New Roman" w:hAnsi="Times New Roman" w:cs="Times New Roman"/>
          <w:b/>
          <w:sz w:val="26"/>
          <w:szCs w:val="26"/>
        </w:rPr>
        <w:t>АРХАНГЕЛЬСКОЙ ОБЛАСТИ</w:t>
      </w:r>
    </w:p>
    <w:p w:rsidR="00980558" w:rsidRPr="005A309C" w:rsidRDefault="00980558" w:rsidP="009805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309C" w:rsidRDefault="00DC5E8D" w:rsidP="00490C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А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С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П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Р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Я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Ж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Е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Н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И</w:t>
      </w:r>
      <w:r w:rsidR="002011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Е</w:t>
      </w:r>
    </w:p>
    <w:p w:rsidR="00490C05" w:rsidRDefault="00490C05" w:rsidP="00490C0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90C05" w:rsidRPr="005A309C" w:rsidRDefault="00490C05" w:rsidP="00490C0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A309C" w:rsidRDefault="00BE1C9C" w:rsidP="0049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1C7A">
        <w:rPr>
          <w:rFonts w:ascii="Times New Roman" w:hAnsi="Times New Roman" w:cs="Times New Roman"/>
          <w:sz w:val="28"/>
          <w:szCs w:val="28"/>
        </w:rPr>
        <w:t>21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07DF0">
        <w:rPr>
          <w:rFonts w:ascii="Times New Roman" w:hAnsi="Times New Roman" w:cs="Times New Roman"/>
          <w:sz w:val="28"/>
          <w:szCs w:val="28"/>
        </w:rPr>
        <w:t>2</w:t>
      </w:r>
      <w:r w:rsidR="00043D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309C" w:rsidRPr="005A309C">
        <w:rPr>
          <w:rFonts w:ascii="Times New Roman" w:hAnsi="Times New Roman" w:cs="Times New Roman"/>
          <w:sz w:val="28"/>
          <w:szCs w:val="28"/>
        </w:rPr>
        <w:t xml:space="preserve">№ </w:t>
      </w:r>
      <w:r w:rsidR="00F01C7A">
        <w:rPr>
          <w:rFonts w:ascii="Times New Roman" w:hAnsi="Times New Roman" w:cs="Times New Roman"/>
          <w:sz w:val="28"/>
          <w:szCs w:val="28"/>
        </w:rPr>
        <w:t>343-р</w:t>
      </w:r>
    </w:p>
    <w:p w:rsidR="00490C05" w:rsidRDefault="00490C05" w:rsidP="0049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C05" w:rsidRPr="005A309C" w:rsidRDefault="00490C05" w:rsidP="0049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558" w:rsidRDefault="00980558" w:rsidP="00490C0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80558">
        <w:rPr>
          <w:rFonts w:ascii="Times New Roman" w:hAnsi="Times New Roman" w:cs="Times New Roman"/>
          <w:sz w:val="20"/>
          <w:szCs w:val="20"/>
        </w:rPr>
        <w:t>с. Красноборск</w:t>
      </w:r>
    </w:p>
    <w:p w:rsidR="00980558" w:rsidRDefault="00980558" w:rsidP="00007D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80558" w:rsidRPr="00980558" w:rsidRDefault="00980558" w:rsidP="00007D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01A4" w:rsidRDefault="00007DF0" w:rsidP="0000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01A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1A4">
        <w:rPr>
          <w:rFonts w:ascii="Times New Roman" w:hAnsi="Times New Roman" w:cs="Times New Roman"/>
          <w:b/>
          <w:sz w:val="28"/>
          <w:szCs w:val="28"/>
        </w:rPr>
        <w:t>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</w:t>
      </w:r>
      <w:r w:rsidR="003401A4">
        <w:rPr>
          <w:rFonts w:ascii="Times New Roman" w:hAnsi="Times New Roman" w:cs="Times New Roman"/>
          <w:b/>
          <w:sz w:val="28"/>
          <w:szCs w:val="28"/>
        </w:rPr>
        <w:t>ня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</w:t>
      </w:r>
    </w:p>
    <w:p w:rsidR="00007DF0" w:rsidRDefault="00007DF0" w:rsidP="0000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Красноборского муниципального округа Архангельской области</w:t>
      </w:r>
    </w:p>
    <w:p w:rsidR="005122F5" w:rsidRPr="005122F5" w:rsidRDefault="00007DF0" w:rsidP="0000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E487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BE487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E4877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5122F5" w:rsidRDefault="005122F5" w:rsidP="00007D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558" w:rsidRPr="005122F5" w:rsidRDefault="00980558" w:rsidP="00007D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1A4" w:rsidRDefault="003401A4" w:rsidP="00340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="00F01C7A">
        <w:rPr>
          <w:rFonts w:ascii="Times New Roman" w:hAnsi="Times New Roman" w:cs="Times New Roman"/>
          <w:sz w:val="28"/>
          <w:szCs w:val="28"/>
        </w:rPr>
        <w:t>Порядка составления проекта бюджета Красноборского муниципального округа Архангельской области на очередной финансовый год и плановый период</w:t>
      </w:r>
      <w:r w:rsidR="00F01C7A"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Красноборского муниципального округа от </w:t>
      </w:r>
      <w:r w:rsidR="00F01C7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01C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.2024 № 723:</w:t>
      </w:r>
    </w:p>
    <w:p w:rsidR="003401A4" w:rsidRDefault="003401A4" w:rsidP="00340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A4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5122F5" w:rsidRPr="003401A4">
        <w:rPr>
          <w:rFonts w:ascii="Times New Roman" w:hAnsi="Times New Roman" w:cs="Times New Roman"/>
          <w:sz w:val="28"/>
          <w:szCs w:val="28"/>
        </w:rPr>
        <w:t xml:space="preserve"> </w:t>
      </w:r>
      <w:r w:rsidR="00007DF0" w:rsidRPr="003401A4">
        <w:rPr>
          <w:rFonts w:ascii="Times New Roman" w:hAnsi="Times New Roman" w:cs="Times New Roman"/>
          <w:sz w:val="28"/>
          <w:szCs w:val="28"/>
        </w:rPr>
        <w:t>перечень муниципальных программ</w:t>
      </w:r>
      <w:r w:rsidRPr="003401A4">
        <w:rPr>
          <w:rFonts w:ascii="Times New Roman" w:hAnsi="Times New Roman" w:cs="Times New Roman"/>
          <w:sz w:val="28"/>
          <w:szCs w:val="28"/>
        </w:rPr>
        <w:t xml:space="preserve"> </w:t>
      </w:r>
      <w:r w:rsidR="005122F5" w:rsidRPr="003401A4">
        <w:rPr>
          <w:rFonts w:ascii="Times New Roman" w:hAnsi="Times New Roman" w:cs="Times New Roman"/>
          <w:sz w:val="28"/>
          <w:szCs w:val="28"/>
        </w:rPr>
        <w:t>Красноборск</w:t>
      </w:r>
      <w:r w:rsidR="00007DF0" w:rsidRPr="003401A4">
        <w:rPr>
          <w:rFonts w:ascii="Times New Roman" w:hAnsi="Times New Roman" w:cs="Times New Roman"/>
          <w:sz w:val="28"/>
          <w:szCs w:val="28"/>
        </w:rPr>
        <w:t>ого</w:t>
      </w:r>
      <w:r w:rsidR="005122F5" w:rsidRPr="003401A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07DF0" w:rsidRPr="003401A4">
        <w:rPr>
          <w:rFonts w:ascii="Times New Roman" w:hAnsi="Times New Roman" w:cs="Times New Roman"/>
          <w:sz w:val="28"/>
          <w:szCs w:val="28"/>
        </w:rPr>
        <w:t>ого округа Архангельской области на 202</w:t>
      </w:r>
      <w:r w:rsidR="008B396B">
        <w:rPr>
          <w:rFonts w:ascii="Times New Roman" w:hAnsi="Times New Roman" w:cs="Times New Roman"/>
          <w:sz w:val="28"/>
          <w:szCs w:val="28"/>
        </w:rPr>
        <w:t>6</w:t>
      </w:r>
      <w:r w:rsidR="00007DF0" w:rsidRPr="003401A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B396B">
        <w:rPr>
          <w:rFonts w:ascii="Times New Roman" w:hAnsi="Times New Roman" w:cs="Times New Roman"/>
          <w:sz w:val="28"/>
          <w:szCs w:val="28"/>
        </w:rPr>
        <w:t>7</w:t>
      </w:r>
      <w:r w:rsidR="00007DF0" w:rsidRPr="003401A4">
        <w:rPr>
          <w:rFonts w:ascii="Times New Roman" w:hAnsi="Times New Roman" w:cs="Times New Roman"/>
          <w:sz w:val="28"/>
          <w:szCs w:val="28"/>
        </w:rPr>
        <w:t xml:space="preserve"> и 202</w:t>
      </w:r>
      <w:r w:rsidR="008B396B">
        <w:rPr>
          <w:rFonts w:ascii="Times New Roman" w:hAnsi="Times New Roman" w:cs="Times New Roman"/>
          <w:sz w:val="28"/>
          <w:szCs w:val="28"/>
        </w:rPr>
        <w:t>8</w:t>
      </w:r>
      <w:r w:rsidR="00007DF0" w:rsidRPr="003401A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401A4">
        <w:rPr>
          <w:rFonts w:ascii="Times New Roman" w:hAnsi="Times New Roman" w:cs="Times New Roman"/>
          <w:sz w:val="28"/>
          <w:szCs w:val="28"/>
        </w:rPr>
        <w:t>.</w:t>
      </w:r>
    </w:p>
    <w:p w:rsidR="00296A69" w:rsidRDefault="003401A4" w:rsidP="008B3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6A6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B396B">
        <w:rPr>
          <w:rFonts w:ascii="Times New Roman" w:hAnsi="Times New Roman" w:cs="Times New Roman"/>
          <w:sz w:val="28"/>
          <w:szCs w:val="28"/>
        </w:rPr>
        <w:t xml:space="preserve"> </w:t>
      </w:r>
      <w:r w:rsidR="00296A69">
        <w:rPr>
          <w:rFonts w:ascii="Times New Roman" w:hAnsi="Times New Roman" w:cs="Times New Roman"/>
          <w:sz w:val="28"/>
          <w:szCs w:val="28"/>
        </w:rPr>
        <w:t>распоряжение администрации Красноборского муниципального округа от 2</w:t>
      </w:r>
      <w:r w:rsidR="008B396B">
        <w:rPr>
          <w:rFonts w:ascii="Times New Roman" w:hAnsi="Times New Roman" w:cs="Times New Roman"/>
          <w:sz w:val="28"/>
          <w:szCs w:val="28"/>
        </w:rPr>
        <w:t>1</w:t>
      </w:r>
      <w:r w:rsidR="00296A69">
        <w:rPr>
          <w:rFonts w:ascii="Times New Roman" w:hAnsi="Times New Roman" w:cs="Times New Roman"/>
          <w:sz w:val="28"/>
          <w:szCs w:val="28"/>
        </w:rPr>
        <w:t xml:space="preserve"> </w:t>
      </w:r>
      <w:r w:rsidR="008B396B">
        <w:rPr>
          <w:rFonts w:ascii="Times New Roman" w:hAnsi="Times New Roman" w:cs="Times New Roman"/>
          <w:sz w:val="28"/>
          <w:szCs w:val="28"/>
        </w:rPr>
        <w:t>октября</w:t>
      </w:r>
      <w:r w:rsidR="00296A69">
        <w:rPr>
          <w:rFonts w:ascii="Times New Roman" w:hAnsi="Times New Roman" w:cs="Times New Roman"/>
          <w:sz w:val="28"/>
          <w:szCs w:val="28"/>
        </w:rPr>
        <w:t xml:space="preserve"> 202</w:t>
      </w:r>
      <w:r w:rsidR="00F01C7A">
        <w:rPr>
          <w:rFonts w:ascii="Times New Roman" w:hAnsi="Times New Roman" w:cs="Times New Roman"/>
          <w:sz w:val="28"/>
          <w:szCs w:val="28"/>
        </w:rPr>
        <w:t>4</w:t>
      </w:r>
      <w:r w:rsidR="00296A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96A69" w:rsidRPr="005A309C">
        <w:rPr>
          <w:rFonts w:ascii="Times New Roman" w:hAnsi="Times New Roman" w:cs="Times New Roman"/>
          <w:sz w:val="28"/>
          <w:szCs w:val="28"/>
        </w:rPr>
        <w:t xml:space="preserve">№ </w:t>
      </w:r>
      <w:r w:rsidR="008B396B">
        <w:rPr>
          <w:rFonts w:ascii="Times New Roman" w:hAnsi="Times New Roman" w:cs="Times New Roman"/>
          <w:sz w:val="28"/>
          <w:szCs w:val="28"/>
        </w:rPr>
        <w:t>523</w:t>
      </w:r>
      <w:r w:rsidR="00296A69">
        <w:rPr>
          <w:rFonts w:ascii="Times New Roman" w:hAnsi="Times New Roman" w:cs="Times New Roman"/>
          <w:sz w:val="28"/>
          <w:szCs w:val="28"/>
        </w:rPr>
        <w:t>-р</w:t>
      </w:r>
      <w:r w:rsidR="00296A69" w:rsidRPr="00296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C7A">
        <w:rPr>
          <w:rFonts w:ascii="Times New Roman" w:hAnsi="Times New Roman" w:cs="Times New Roman"/>
          <w:sz w:val="28"/>
          <w:szCs w:val="28"/>
        </w:rPr>
        <w:t xml:space="preserve">   </w:t>
      </w:r>
      <w:r w:rsidR="00296A6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96A69" w:rsidRPr="00296A69">
        <w:rPr>
          <w:rFonts w:ascii="Times New Roman" w:hAnsi="Times New Roman" w:cs="Times New Roman"/>
          <w:sz w:val="28"/>
          <w:szCs w:val="28"/>
        </w:rPr>
        <w:t>О</w:t>
      </w:r>
      <w:r w:rsidR="008B396B">
        <w:rPr>
          <w:rFonts w:ascii="Times New Roman" w:hAnsi="Times New Roman" w:cs="Times New Roman"/>
          <w:sz w:val="28"/>
          <w:szCs w:val="28"/>
        </w:rPr>
        <w:t>б утверждении перечня</w:t>
      </w:r>
      <w:r w:rsidR="00296A69" w:rsidRPr="00296A69">
        <w:rPr>
          <w:rFonts w:ascii="Times New Roman" w:hAnsi="Times New Roman" w:cs="Times New Roman"/>
          <w:sz w:val="28"/>
          <w:szCs w:val="28"/>
        </w:rPr>
        <w:t xml:space="preserve"> муниципальных программ Красноборского муниципального округа Архангельской области</w:t>
      </w:r>
      <w:r w:rsidR="00296A69">
        <w:rPr>
          <w:rFonts w:ascii="Times New Roman" w:hAnsi="Times New Roman" w:cs="Times New Roman"/>
          <w:sz w:val="28"/>
          <w:szCs w:val="28"/>
        </w:rPr>
        <w:t xml:space="preserve"> </w:t>
      </w:r>
      <w:r w:rsidR="00296A69" w:rsidRPr="00296A69">
        <w:rPr>
          <w:rFonts w:ascii="Times New Roman" w:hAnsi="Times New Roman" w:cs="Times New Roman"/>
          <w:sz w:val="28"/>
          <w:szCs w:val="28"/>
        </w:rPr>
        <w:t>на 202</w:t>
      </w:r>
      <w:r w:rsidR="008B396B">
        <w:rPr>
          <w:rFonts w:ascii="Times New Roman" w:hAnsi="Times New Roman" w:cs="Times New Roman"/>
          <w:sz w:val="28"/>
          <w:szCs w:val="28"/>
        </w:rPr>
        <w:t>5</w:t>
      </w:r>
      <w:r w:rsidR="00296A69" w:rsidRPr="00296A6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B396B">
        <w:rPr>
          <w:rFonts w:ascii="Times New Roman" w:hAnsi="Times New Roman" w:cs="Times New Roman"/>
          <w:sz w:val="28"/>
          <w:szCs w:val="28"/>
        </w:rPr>
        <w:t>6</w:t>
      </w:r>
      <w:r w:rsidR="00296A69" w:rsidRPr="00296A69">
        <w:rPr>
          <w:rFonts w:ascii="Times New Roman" w:hAnsi="Times New Roman" w:cs="Times New Roman"/>
          <w:sz w:val="28"/>
          <w:szCs w:val="28"/>
        </w:rPr>
        <w:t xml:space="preserve"> и 202</w:t>
      </w:r>
      <w:r w:rsidR="008B396B">
        <w:rPr>
          <w:rFonts w:ascii="Times New Roman" w:hAnsi="Times New Roman" w:cs="Times New Roman"/>
          <w:sz w:val="28"/>
          <w:szCs w:val="28"/>
        </w:rPr>
        <w:t>7</w:t>
      </w:r>
      <w:r w:rsidR="00296A69" w:rsidRPr="00296A6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96A69">
        <w:rPr>
          <w:rFonts w:ascii="Times New Roman" w:hAnsi="Times New Roman" w:cs="Times New Roman"/>
          <w:sz w:val="28"/>
          <w:szCs w:val="28"/>
        </w:rPr>
        <w:t>».</w:t>
      </w:r>
    </w:p>
    <w:p w:rsidR="003401A4" w:rsidRPr="003401A4" w:rsidRDefault="00296A69" w:rsidP="00340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01A4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со дня его подписания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01A4">
        <w:rPr>
          <w:rFonts w:ascii="Times New Roman" w:hAnsi="Times New Roman" w:cs="Times New Roman"/>
          <w:sz w:val="28"/>
          <w:szCs w:val="28"/>
        </w:rPr>
        <w:t xml:space="preserve">и подлежит </w:t>
      </w:r>
      <w:r w:rsidR="00453FC0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Красноборского муниципального округа.</w:t>
      </w:r>
    </w:p>
    <w:p w:rsidR="00007DF0" w:rsidRDefault="00007DF0" w:rsidP="0098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EE2" w:rsidRPr="005122F5" w:rsidRDefault="00371EE2" w:rsidP="0098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979" w:rsidRPr="008B396B" w:rsidRDefault="00F01C7A" w:rsidP="008B396B">
      <w:pPr>
        <w:pStyle w:val="ConsPlusNormal"/>
        <w:widowControl/>
        <w:tabs>
          <w:tab w:val="left" w:pos="720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A309C" w:rsidRPr="005A309C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A309C" w:rsidRPr="005A309C">
        <w:rPr>
          <w:rFonts w:ascii="Times New Roman" w:hAnsi="Times New Roman" w:cs="Times New Roman"/>
          <w:color w:val="000000"/>
          <w:sz w:val="28"/>
          <w:szCs w:val="28"/>
        </w:rPr>
        <w:t>Красноборско</w:t>
      </w:r>
      <w:r w:rsidR="008B396B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5A309C" w:rsidRPr="005A309C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5A30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396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Е.А.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Вяткин</w:t>
      </w:r>
    </w:p>
    <w:p w:rsidR="009075DE" w:rsidRPr="009075DE" w:rsidRDefault="009075DE" w:rsidP="00296A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9075DE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proofErr w:type="spellEnd"/>
      <w:r w:rsidRPr="009075DE">
        <w:rPr>
          <w:rFonts w:ascii="Times New Roman" w:eastAsia="Times New Roman" w:hAnsi="Times New Roman" w:cs="Times New Roman"/>
          <w:sz w:val="24"/>
          <w:szCs w:val="24"/>
        </w:rPr>
        <w:t>твержден распоряжением</w:t>
      </w:r>
    </w:p>
    <w:p w:rsidR="009075DE" w:rsidRPr="009075DE" w:rsidRDefault="009075DE" w:rsidP="009075D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75DE">
        <w:rPr>
          <w:rFonts w:ascii="Times New Roman" w:eastAsia="Times New Roman" w:hAnsi="Times New Roman" w:cs="Times New Roman"/>
          <w:sz w:val="24"/>
          <w:szCs w:val="24"/>
        </w:rPr>
        <w:t>администрации Красноборск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</w:p>
    <w:p w:rsidR="009075DE" w:rsidRPr="009075DE" w:rsidRDefault="009075DE" w:rsidP="009075D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75DE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ого округа</w:t>
      </w:r>
    </w:p>
    <w:p w:rsidR="009075DE" w:rsidRPr="009075DE" w:rsidRDefault="009075DE" w:rsidP="009075D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75D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C1C16">
        <w:rPr>
          <w:rFonts w:ascii="Times New Roman" w:eastAsia="Times New Roman" w:hAnsi="Times New Roman" w:cs="Times New Roman"/>
          <w:sz w:val="24"/>
          <w:szCs w:val="24"/>
        </w:rPr>
        <w:t xml:space="preserve">21.10.2025 </w:t>
      </w:r>
      <w:r w:rsidRPr="009075D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C1C16">
        <w:rPr>
          <w:rFonts w:ascii="Times New Roman" w:eastAsia="Times New Roman" w:hAnsi="Times New Roman" w:cs="Times New Roman"/>
          <w:sz w:val="24"/>
          <w:szCs w:val="24"/>
        </w:rPr>
        <w:t>343-р</w:t>
      </w:r>
      <w:bookmarkStart w:id="0" w:name="_GoBack"/>
      <w:bookmarkEnd w:id="0"/>
    </w:p>
    <w:p w:rsidR="009075DE" w:rsidRPr="009075DE" w:rsidRDefault="009075DE" w:rsidP="009075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5DE" w:rsidRPr="009075DE" w:rsidRDefault="009075DE" w:rsidP="009075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5DE"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программ Красноборского муниципального округа Архангельской области на 202</w:t>
      </w:r>
      <w:r w:rsidR="00BE487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75DE">
        <w:rPr>
          <w:rFonts w:ascii="Times New Roman" w:eastAsia="Times New Roman" w:hAnsi="Times New Roman" w:cs="Times New Roman"/>
          <w:b/>
          <w:sz w:val="24"/>
          <w:szCs w:val="24"/>
        </w:rPr>
        <w:t>год и плановый период 202</w:t>
      </w:r>
      <w:r w:rsidR="00BE487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075DE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BE487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075D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9075DE" w:rsidRPr="009075DE" w:rsidRDefault="009075DE" w:rsidP="009075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696"/>
        <w:gridCol w:w="2388"/>
        <w:gridCol w:w="2061"/>
        <w:gridCol w:w="2697"/>
      </w:tblGrid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Основные направления реализации программы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муниципальными финансами и муниципальным долгом Красноборского муниципального округа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Подпрограммы:</w:t>
            </w:r>
          </w:p>
          <w:p w:rsidR="000D008F" w:rsidRDefault="009075DE" w:rsidP="009075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Организация и обеспечение бюджетного процесса</w:t>
            </w:r>
            <w:r w:rsidR="00C50A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008F" w:rsidRPr="004B52CD">
              <w:rPr>
                <w:rFonts w:ascii="Times New Roman" w:hAnsi="Times New Roman"/>
                <w:i/>
              </w:rPr>
              <w:t>в Красноборском муниципальном округе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Управление муниципальным долгом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0" w:type="auto"/>
          </w:tcPr>
          <w:p w:rsidR="009075DE" w:rsidRPr="009075DE" w:rsidRDefault="00F01C7A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Красноборского муниципального округа</w:t>
            </w:r>
          </w:p>
        </w:tc>
        <w:tc>
          <w:tcPr>
            <w:tcW w:w="0" w:type="auto"/>
          </w:tcPr>
          <w:p w:rsidR="00781C0B" w:rsidRPr="009075DE" w:rsidRDefault="00781C0B" w:rsidP="00781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DE">
              <w:rPr>
                <w:rFonts w:ascii="Times New Roman" w:hAnsi="Times New Roman"/>
                <w:sz w:val="24"/>
                <w:szCs w:val="24"/>
              </w:rPr>
              <w:t>Модернизация бюджетного процесса путем повышения результативности бюджетных расходов и внедрения программно-целевых методов управления</w:t>
            </w:r>
          </w:p>
          <w:p w:rsidR="00781C0B" w:rsidRPr="009075DE" w:rsidRDefault="00781C0B" w:rsidP="00781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C0B" w:rsidRPr="009075DE" w:rsidRDefault="00781C0B" w:rsidP="00781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DE">
              <w:rPr>
                <w:rFonts w:ascii="Times New Roman" w:hAnsi="Times New Roman"/>
                <w:sz w:val="24"/>
                <w:szCs w:val="24"/>
              </w:rPr>
              <w:t>Повышение ответственности всех участников бюджетного процесса за качество бюджетного планирования, целевое и эффективное использование бюджетных средств</w:t>
            </w:r>
          </w:p>
          <w:p w:rsidR="00781C0B" w:rsidRPr="009075DE" w:rsidRDefault="00781C0B" w:rsidP="00781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C0B" w:rsidRPr="009075DE" w:rsidRDefault="00781C0B" w:rsidP="00781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DE">
              <w:rPr>
                <w:rFonts w:ascii="Times New Roman" w:hAnsi="Times New Roman"/>
                <w:sz w:val="24"/>
                <w:szCs w:val="24"/>
              </w:rPr>
              <w:t>Отсутствие объема муниципального долга муниципального образования</w:t>
            </w:r>
          </w:p>
          <w:p w:rsidR="00781C0B" w:rsidRPr="009075DE" w:rsidRDefault="00781C0B" w:rsidP="00781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75DE" w:rsidRPr="009075DE" w:rsidRDefault="00781C0B" w:rsidP="0078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общественных финансов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Комплексное развитие сельских территорий Красноборского муниципального округа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Подпрограммы: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Создание условий для обеспечения доступным и комфортным жильем сельского населения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2. Создание и развитие инфраструктуры на сельских территориях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Уничтожение сорного растения борщевика Сосновского на территории Красноборского муниципального округа 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агропромышленного комплекса</w:t>
            </w:r>
          </w:p>
        </w:tc>
        <w:tc>
          <w:tcPr>
            <w:tcW w:w="0" w:type="auto"/>
          </w:tcPr>
          <w:p w:rsidR="00F01C7A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хозяйства</w:t>
            </w:r>
          </w:p>
          <w:p w:rsidR="00F01C7A" w:rsidRDefault="00F01C7A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F01C7A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сельским гражданам на строительство (приобретение) жилья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строительство жилья, предоставляемого по договору найма жилого помещения 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проектов комплексного развития </w:t>
            </w:r>
            <w:r w:rsidR="002E433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территорий или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агломераций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Default="009075DE" w:rsidP="002E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907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="002E433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транспортной инфраструктуры на сельских территориях</w:t>
            </w:r>
          </w:p>
          <w:p w:rsidR="002E433E" w:rsidRDefault="002E433E" w:rsidP="002E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33E" w:rsidRDefault="002E433E" w:rsidP="002E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2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  <w:p w:rsidR="002E433E" w:rsidRDefault="002E433E" w:rsidP="002E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33E" w:rsidRPr="009075DE" w:rsidRDefault="002E433E" w:rsidP="002E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42D">
              <w:rPr>
                <w:rFonts w:ascii="Times New Roman" w:hAnsi="Times New Roman" w:cs="Times New Roman"/>
                <w:sz w:val="24"/>
                <w:szCs w:val="24"/>
              </w:rPr>
              <w:t>Ликвидация очагов распространения борщевика Сосновского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торговли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агропромышленного комплекса 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торговли, ведение реестра торговых объектов, обеспечение товарами отдаленные и труднодоступные населенные пункты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Совершенствование местного самоуправления и развитие институтов гражданского общества в Красноборском муниципальном округе</w:t>
            </w:r>
          </w:p>
          <w:p w:rsidR="009075DE" w:rsidRPr="009075DE" w:rsidRDefault="009075DE" w:rsidP="00907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подпрограммы: </w:t>
            </w:r>
          </w:p>
          <w:p w:rsidR="009075DE" w:rsidRPr="009075DE" w:rsidRDefault="009075DE" w:rsidP="009075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территориального </w:t>
            </w: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общественного самоуправления</w:t>
            </w:r>
          </w:p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Поддержка социально ориентированных некоммерческих организаций</w:t>
            </w:r>
          </w:p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3.Инициативное бюджетирование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агропромышленного комплекса 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территориального общественного самоуправления в районе;</w:t>
            </w:r>
          </w:p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инициативных проектов граждан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Защита населения и территории Красноборского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ЧС 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</w:t>
            </w:r>
          </w:p>
        </w:tc>
        <w:tc>
          <w:tcPr>
            <w:tcW w:w="0" w:type="auto"/>
          </w:tcPr>
          <w:p w:rsidR="003D079C" w:rsidRDefault="00DD5162" w:rsidP="003D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чрезвычайных ситуаций</w:t>
            </w:r>
          </w:p>
          <w:p w:rsidR="00DD5162" w:rsidRDefault="00DD5162" w:rsidP="003D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D5162" w:rsidRDefault="00DD5162" w:rsidP="003D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 развитие материально-технической базы </w:t>
            </w:r>
            <w:r w:rsidR="00F01C7A">
              <w:rPr>
                <w:rFonts w:ascii="Times New Roman" w:hAnsi="Times New Roman" w:cs="Times New Roman"/>
                <w:sz w:val="24"/>
                <w:szCs w:val="24"/>
              </w:rPr>
              <w:t>учебно-консультативного пункта по вопросам обучения неработающего населения ГО и ЧС</w:t>
            </w:r>
          </w:p>
          <w:p w:rsidR="003D079C" w:rsidRDefault="003D079C" w:rsidP="003D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62" w:rsidRDefault="00DD5162" w:rsidP="003D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пожаров и обучение населения мерам пожарной безопасности через средства массовой информации, распространением памяток и листовок</w:t>
            </w:r>
          </w:p>
          <w:p w:rsidR="003D079C" w:rsidRDefault="003D079C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9C" w:rsidRDefault="00DD5162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(ремонт) источников наружного противопожарного водоснабжения</w:t>
            </w:r>
          </w:p>
          <w:p w:rsidR="005A396D" w:rsidRDefault="005A396D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62" w:rsidRDefault="00DD5162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автономных дымовых пожарных извещателей</w:t>
            </w:r>
          </w:p>
          <w:p w:rsidR="005A396D" w:rsidRDefault="005A396D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62" w:rsidRDefault="00DD5162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машин, источников наружного противопожарного водоснабжения, создание и содержание минерализованных полос</w:t>
            </w:r>
          </w:p>
          <w:p w:rsidR="005A396D" w:rsidRDefault="005A396D" w:rsidP="005A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5DE" w:rsidRPr="009075DE" w:rsidRDefault="00DD5162" w:rsidP="00DD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эксплуатацию движимого и недвижимого имущества, предоставляемого личному составу ДПК в пользование, ремонт техники, приобретение ГСМ и других расходных материалов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терроризма и экстремизма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ЧС 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и туризма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молодежи, семьи и спорта</w:t>
            </w:r>
          </w:p>
        </w:tc>
        <w:tc>
          <w:tcPr>
            <w:tcW w:w="0" w:type="auto"/>
          </w:tcPr>
          <w:p w:rsidR="009075DE" w:rsidRDefault="00972557" w:rsidP="009075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антитеррористической безопасности при проведении массовых мероприятий</w:t>
            </w:r>
          </w:p>
          <w:p w:rsidR="00972557" w:rsidRPr="00E737BE" w:rsidRDefault="00972557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075DE" w:rsidRPr="009075DE" w:rsidRDefault="00972557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антитеррористической защищенности мест массового пребывания людей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имущественно-земельных отношений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72557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 по управлению муниципальным имуществом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C20478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управления и распоряжения имуществом, находящимся в собственности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Красноборского  муниципального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округа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Комплексное развитие систем коммунальной инфраструктуры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DC5CB4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строительства, коммунальной инфраструктуры и экологии Управления муниципального хозяйства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605A8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 по управлению муниципальным имуществом</w:t>
            </w:r>
          </w:p>
        </w:tc>
        <w:tc>
          <w:tcPr>
            <w:tcW w:w="0" w:type="auto"/>
          </w:tcPr>
          <w:p w:rsidR="002605A8" w:rsidRDefault="002605A8" w:rsidP="0026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A8">
              <w:rPr>
                <w:rFonts w:ascii="Times New Roman" w:hAnsi="Times New Roman" w:cs="Times New Roman"/>
                <w:sz w:val="24"/>
                <w:szCs w:val="24"/>
              </w:rPr>
              <w:t>Разработка инвестиционных, производственных программ организаций коммунального комплекса, с целью развития систем коммунальной инфраструктуры, реконструкция и модернизация систем тепло-; водоснабжения и водоотведения</w:t>
            </w:r>
          </w:p>
          <w:p w:rsidR="002605A8" w:rsidRPr="002605A8" w:rsidRDefault="002605A8" w:rsidP="0026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A8" w:rsidRPr="002605A8" w:rsidRDefault="002605A8" w:rsidP="0026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A8">
              <w:rPr>
                <w:rFonts w:ascii="Times New Roman" w:hAnsi="Times New Roman" w:cs="Times New Roman"/>
                <w:sz w:val="24"/>
                <w:szCs w:val="24"/>
              </w:rPr>
              <w:t>Развитие объектов сбора и захоронения твёрдых коммунальных отходов</w:t>
            </w:r>
          </w:p>
          <w:p w:rsidR="002605A8" w:rsidRDefault="002605A8" w:rsidP="0026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A8">
              <w:rPr>
                <w:rFonts w:ascii="Times New Roman" w:hAnsi="Times New Roman" w:cs="Times New Roman"/>
                <w:sz w:val="24"/>
                <w:szCs w:val="24"/>
              </w:rPr>
              <w:t>Ликвидация мест несанкционированного размещения отходов</w:t>
            </w:r>
          </w:p>
          <w:p w:rsidR="002605A8" w:rsidRPr="002605A8" w:rsidRDefault="002605A8" w:rsidP="0026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5DE" w:rsidRPr="002605A8" w:rsidRDefault="002605A8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 области экологического законодательства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Комплексное развитие систем транспортной и социальной инфраструктуры в Красноборском муниципальном округе</w:t>
            </w:r>
          </w:p>
          <w:p w:rsidR="009075DE" w:rsidRPr="009075DE" w:rsidRDefault="009075DE" w:rsidP="009075D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Подпрограммы:</w:t>
            </w:r>
          </w:p>
          <w:p w:rsidR="009075DE" w:rsidRPr="009075DE" w:rsidRDefault="009075DE" w:rsidP="009075D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1. Развитие транспортной системы Красноборского округа</w:t>
            </w:r>
          </w:p>
          <w:p w:rsidR="009075DE" w:rsidRPr="009075DE" w:rsidRDefault="009075DE" w:rsidP="009075D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2. Развитие социальной инфраструктуры Красноборского округа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Формирование законопослушного поведения участников дорожного движения на территории 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Красноборского округа</w:t>
            </w:r>
          </w:p>
        </w:tc>
        <w:tc>
          <w:tcPr>
            <w:tcW w:w="0" w:type="auto"/>
          </w:tcPr>
          <w:p w:rsidR="009075DE" w:rsidRPr="00985AEF" w:rsidRDefault="00985AEF" w:rsidP="00985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AE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F01C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A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хозяйства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605A8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 по управлению муниципальным имуществом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и туризма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транспортной системы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социальной инфраструктуры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</w:t>
            </w:r>
            <w:r w:rsidR="00985AE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законопослушного поведения участников дорожного движения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 в Красноборском муниципальном округе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Подпрограммы: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Формирование комфортной городской среды в Красноборском муниципальном округе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Благоустройство территорий Красноборского муниципального округа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муниципального хозяйства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E0F75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 по управлению муниципальным имуществом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мероприятий благоустройства населенных пунктов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7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культуры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и туризма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3567FC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сферы культуры и дополнительного образования в сфере культуры, модернизация инфраструктуры учреждений, реализация приоритетных направлений туристской деятельности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физической культуры и спорта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молодёжи, семьи и спорта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A12E18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массового спорта, вовлечение всех возрастных слоев населения в систематические занятия физической культурой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Молодёжная политика и патриотическое воспитание в Красноборском муниципальном округе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подпрограммы:</w:t>
            </w:r>
          </w:p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Семья и молодёжь Красноборского муниципального округа</w:t>
            </w:r>
          </w:p>
          <w:p w:rsid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Патриотическое воспитание и допризывная подготовка граждан Красноборского муниципального округа</w:t>
            </w:r>
          </w:p>
          <w:p w:rsidR="001E5F40" w:rsidRPr="009075DE" w:rsidRDefault="001E5F40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proofErr w:type="gramStart"/>
            <w:r w:rsidRPr="001E5F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Общероссийское  общественно</w:t>
            </w:r>
            <w:proofErr w:type="gramEnd"/>
            <w:r w:rsidRPr="001E5F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-государственное движением детей и молодежи «Движение первых»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молодёжи, семьи и спорта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Default="001E5F40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Поддержка общественно значимых инициатив, общественно полезной деятельности молодежи, молодежных, детских общественных объединений, добровольчества</w:t>
            </w: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5F40" w:rsidRPr="009075DE" w:rsidRDefault="001E5F40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Default="005E1C9F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содействие обеспечению экономической самостоятельности молодых граждан и реализации их права на труд</w:t>
            </w:r>
          </w:p>
          <w:p w:rsidR="005E1C9F" w:rsidRDefault="005E1C9F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C9F" w:rsidRDefault="005E1C9F" w:rsidP="005E1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государственная поддержка молодых семей</w:t>
            </w:r>
          </w:p>
          <w:p w:rsidR="005E1C9F" w:rsidRDefault="005E1C9F" w:rsidP="005E1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E1C9F" w:rsidRDefault="005E1C9F" w:rsidP="005E1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оказание социальных услуг для молодежи</w:t>
            </w:r>
          </w:p>
          <w:p w:rsidR="005E1C9F" w:rsidRDefault="005E1C9F" w:rsidP="005E1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E1C9F" w:rsidRPr="009075DE" w:rsidRDefault="005E1C9F" w:rsidP="005E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обеспечение условий для охраны здоровья, формирования здорового образа жизни молодых граждан, их воспитания и образования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правонарушений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молодёжи, семьи и спорта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5E1C9F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Противодействие преступности, профилактика правонарушений, охрана общественного порядка и обеспечение безопасности граждан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6" w:type="dxa"/>
          </w:tcPr>
          <w:p w:rsidR="009075DE" w:rsidRPr="009075DE" w:rsidRDefault="009075DE" w:rsidP="0090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жильем молодых семей в Красноборском муниципальном округе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молодёжи, семьи и спорта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75DE" w:rsidRPr="009075DE" w:rsidRDefault="005E1C9F" w:rsidP="009075DE">
            <w:pPr>
              <w:spacing w:after="0" w:line="240" w:lineRule="auto"/>
              <w:ind w:right="-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Обеспечение возможности улучшения жилищных условий, повышение качества жизни молодых семей, а также закрепление молодежи 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Красноборском муниципальном округе</w:t>
            </w:r>
          </w:p>
        </w:tc>
      </w:tr>
      <w:tr w:rsidR="009075DE" w:rsidRPr="009075DE" w:rsidTr="004322B3">
        <w:tc>
          <w:tcPr>
            <w:tcW w:w="539" w:type="dxa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 Красноборском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муниципальном округе</w:t>
            </w:r>
          </w:p>
          <w:p w:rsidR="003C32C1" w:rsidRP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2C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подпрограммы: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Развитие системы дошкольного и общего образования;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Развитие системы отдыха и оздоровления детей;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Развитие системы дополнительного образования;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 Развитие школьного и детско-юношеского спорта;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  Создание условий для инклюзивного образования;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6.Обеспечение комплексной безопасности общеобразовательных учреждений; 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Организация и обеспечение деятельности образовательного процесса в общеобразовательных учреждениях Красноборского муниципального округа; </w:t>
            </w:r>
          </w:p>
          <w:p w:rsidR="009075DE" w:rsidRPr="009075DE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 Социальные выплаты работникам образования.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</w:tcPr>
          <w:p w:rsidR="009075DE" w:rsidRPr="009075DE" w:rsidRDefault="009075DE" w:rsidP="0090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семьи, молодежи и спорта</w:t>
            </w:r>
          </w:p>
        </w:tc>
        <w:tc>
          <w:tcPr>
            <w:tcW w:w="0" w:type="auto"/>
          </w:tcPr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эффективного развития муниципальной системы образования, обеспечивающей равные права граждан на получение качественного общего образования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детей, обеспеченных качественными услугами по организации отдыха и оздоровления детей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и качества дополнительного образования, соответствующего потребностям граждан, требованиям инновационного социально – экономического развития Красноборского муниципального округа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обучающихся общеобразовательных учреждений, охваченных спортивно-досуговой деятельностью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инклюзивного образования, обеспечивающего равный доступ к образованию для всех обучающихся с учетом разнообразия особых образовательных потребностей и индивидуальных возможностей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во всех образовательных организациях условий, соответствующих требованиям безопасности и требованиям федеральных государственных образовательных стандартов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организации обеспечения деятельности подведомственных учреждений</w:t>
            </w:r>
          </w:p>
          <w:p w:rsidR="003C32C1" w:rsidRDefault="003C32C1" w:rsidP="003C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5DE" w:rsidRPr="009075DE" w:rsidRDefault="003C32C1" w:rsidP="003C3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качественных услуг в сфере образования</w:t>
            </w:r>
          </w:p>
        </w:tc>
      </w:tr>
    </w:tbl>
    <w:p w:rsidR="009075DE" w:rsidRPr="009075DE" w:rsidRDefault="009075DE" w:rsidP="00907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075DE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</w:t>
      </w:r>
    </w:p>
    <w:p w:rsidR="00246A3C" w:rsidRPr="00371EE2" w:rsidRDefault="00246A3C" w:rsidP="00371EE2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246A3C" w:rsidRPr="00371EE2" w:rsidSect="00980558">
      <w:pgSz w:w="11906" w:h="16838"/>
      <w:pgMar w:top="567" w:right="850" w:bottom="1134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A0" w:rsidRDefault="00A575A0" w:rsidP="00980558">
      <w:pPr>
        <w:spacing w:after="0" w:line="240" w:lineRule="auto"/>
      </w:pPr>
      <w:r>
        <w:separator/>
      </w:r>
    </w:p>
  </w:endnote>
  <w:endnote w:type="continuationSeparator" w:id="0">
    <w:p w:rsidR="00A575A0" w:rsidRDefault="00A575A0" w:rsidP="0098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A0" w:rsidRDefault="00A575A0" w:rsidP="00980558">
      <w:pPr>
        <w:spacing w:after="0" w:line="240" w:lineRule="auto"/>
      </w:pPr>
      <w:r>
        <w:separator/>
      </w:r>
    </w:p>
  </w:footnote>
  <w:footnote w:type="continuationSeparator" w:id="0">
    <w:p w:rsidR="00A575A0" w:rsidRDefault="00A575A0" w:rsidP="0098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23F"/>
    <w:multiLevelType w:val="hybridMultilevel"/>
    <w:tmpl w:val="A9720596"/>
    <w:lvl w:ilvl="0" w:tplc="83C22620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1440E6E"/>
    <w:multiLevelType w:val="hybridMultilevel"/>
    <w:tmpl w:val="A76C53D4"/>
    <w:lvl w:ilvl="0" w:tplc="7E446FF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0A78D9"/>
    <w:multiLevelType w:val="hybridMultilevel"/>
    <w:tmpl w:val="7B42063E"/>
    <w:lvl w:ilvl="0" w:tplc="3E84A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3E5428"/>
    <w:multiLevelType w:val="hybridMultilevel"/>
    <w:tmpl w:val="83D02162"/>
    <w:lvl w:ilvl="0" w:tplc="0FC40E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8"/>
    <w:rsid w:val="000006E6"/>
    <w:rsid w:val="00007DF0"/>
    <w:rsid w:val="0004036F"/>
    <w:rsid w:val="00043D20"/>
    <w:rsid w:val="00097C3F"/>
    <w:rsid w:val="000D008F"/>
    <w:rsid w:val="001476F9"/>
    <w:rsid w:val="001622F0"/>
    <w:rsid w:val="001E5F40"/>
    <w:rsid w:val="00201170"/>
    <w:rsid w:val="00246A3C"/>
    <w:rsid w:val="002605A8"/>
    <w:rsid w:val="00296A69"/>
    <w:rsid w:val="002E433E"/>
    <w:rsid w:val="00321028"/>
    <w:rsid w:val="003401A4"/>
    <w:rsid w:val="003567FC"/>
    <w:rsid w:val="0036689F"/>
    <w:rsid w:val="00371EE2"/>
    <w:rsid w:val="003C32C1"/>
    <w:rsid w:val="003D079C"/>
    <w:rsid w:val="003E6737"/>
    <w:rsid w:val="00422979"/>
    <w:rsid w:val="00453FC0"/>
    <w:rsid w:val="00490C05"/>
    <w:rsid w:val="004C1C16"/>
    <w:rsid w:val="005122F5"/>
    <w:rsid w:val="005A309C"/>
    <w:rsid w:val="005A396D"/>
    <w:rsid w:val="005E1C9F"/>
    <w:rsid w:val="006043BA"/>
    <w:rsid w:val="00686E7E"/>
    <w:rsid w:val="006F4DA9"/>
    <w:rsid w:val="007808AA"/>
    <w:rsid w:val="00781C0B"/>
    <w:rsid w:val="007A5E0E"/>
    <w:rsid w:val="00822930"/>
    <w:rsid w:val="008231AB"/>
    <w:rsid w:val="008363FC"/>
    <w:rsid w:val="00854671"/>
    <w:rsid w:val="0089062C"/>
    <w:rsid w:val="008B396B"/>
    <w:rsid w:val="009075DE"/>
    <w:rsid w:val="00917FFB"/>
    <w:rsid w:val="00972557"/>
    <w:rsid w:val="00980558"/>
    <w:rsid w:val="00985AEF"/>
    <w:rsid w:val="00A12E18"/>
    <w:rsid w:val="00A575A0"/>
    <w:rsid w:val="00BE1C9C"/>
    <w:rsid w:val="00BE4877"/>
    <w:rsid w:val="00C20478"/>
    <w:rsid w:val="00C50AF1"/>
    <w:rsid w:val="00C6241E"/>
    <w:rsid w:val="00CE0F75"/>
    <w:rsid w:val="00D562E5"/>
    <w:rsid w:val="00DA36BC"/>
    <w:rsid w:val="00DC5CB4"/>
    <w:rsid w:val="00DC5E8D"/>
    <w:rsid w:val="00DD5162"/>
    <w:rsid w:val="00E2441F"/>
    <w:rsid w:val="00E737BE"/>
    <w:rsid w:val="00E868DB"/>
    <w:rsid w:val="00EE50A7"/>
    <w:rsid w:val="00F01C7A"/>
    <w:rsid w:val="00F02C2B"/>
    <w:rsid w:val="00F94CA6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EBB5"/>
  <w15:docId w15:val="{4A603781-84D1-48B3-9DE6-B88E1CE1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0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A30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A3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A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09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5">
    <w:name w:val="Знак"/>
    <w:basedOn w:val="a"/>
    <w:rsid w:val="005122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No Spacing"/>
    <w:link w:val="a7"/>
    <w:uiPriority w:val="1"/>
    <w:qFormat/>
    <w:rsid w:val="005122F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80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0558"/>
  </w:style>
  <w:style w:type="paragraph" w:styleId="aa">
    <w:name w:val="footer"/>
    <w:basedOn w:val="a"/>
    <w:link w:val="ab"/>
    <w:uiPriority w:val="99"/>
    <w:semiHidden/>
    <w:unhideWhenUsed/>
    <w:rsid w:val="00980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0558"/>
  </w:style>
  <w:style w:type="character" w:customStyle="1" w:styleId="a7">
    <w:name w:val="Без интервала Знак"/>
    <w:basedOn w:val="a0"/>
    <w:link w:val="a6"/>
    <w:uiPriority w:val="1"/>
    <w:rsid w:val="00007DF0"/>
  </w:style>
  <w:style w:type="paragraph" w:styleId="ac">
    <w:name w:val="List Paragraph"/>
    <w:basedOn w:val="a"/>
    <w:uiPriority w:val="34"/>
    <w:qFormat/>
    <w:rsid w:val="0034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76;&#1077;&#1078;&#1076;&#1072;%20&#1042;&#1080;&#1082;&#1090;&#1086;&#1088;&#1086;&#1074;&#1085;&#1072;\Desktop\&#1048;&#1089;&#1090;&#1088;&#1091;&#1082;&#1094;&#1080;&#1103;%20&#1087;&#1086;%20&#1076;&#1087;\&#1073;&#1083;&#1072;&#1085;&#1082;&#1080;\&#1073;&#1083;&#1072;&#1085;&#1082;&#1080;\&#1088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92</TotalTime>
  <Pages>9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User</cp:lastModifiedBy>
  <cp:revision>32</cp:revision>
  <cp:lastPrinted>2025-11-01T09:56:00Z</cp:lastPrinted>
  <dcterms:created xsi:type="dcterms:W3CDTF">2024-10-10T05:51:00Z</dcterms:created>
  <dcterms:modified xsi:type="dcterms:W3CDTF">2025-11-01T09:58:00Z</dcterms:modified>
</cp:coreProperties>
</file>