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E4239" w:rsidRPr="000E2097" w:rsidTr="00BE4239">
        <w:tc>
          <w:tcPr>
            <w:tcW w:w="9464" w:type="dxa"/>
            <w:shd w:val="clear" w:color="auto" w:fill="auto"/>
          </w:tcPr>
          <w:p w:rsidR="00BE4239" w:rsidRPr="00F37F99" w:rsidRDefault="00BE4239" w:rsidP="00D2149E">
            <w:pPr>
              <w:pStyle w:val="4"/>
              <w:shd w:val="clear" w:color="auto" w:fill="auto"/>
              <w:spacing w:before="0" w:line="276" w:lineRule="auto"/>
              <w:jc w:val="right"/>
            </w:pPr>
            <w:bookmarkStart w:id="0" w:name="_GoBack"/>
            <w:bookmarkEnd w:id="0"/>
            <w:r w:rsidRPr="00F37F99">
              <w:rPr>
                <w:b w:val="0"/>
                <w:sz w:val="20"/>
                <w:szCs w:val="20"/>
              </w:rPr>
              <w:t>Утверждена</w:t>
            </w:r>
          </w:p>
          <w:p w:rsidR="00BE4239" w:rsidRPr="00F37F99" w:rsidRDefault="00BE4239" w:rsidP="00D2149E">
            <w:pPr>
              <w:pStyle w:val="4"/>
              <w:shd w:val="clear" w:color="auto" w:fill="auto"/>
              <w:spacing w:before="0" w:line="276" w:lineRule="auto"/>
              <w:jc w:val="right"/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Pr="00F37F99">
              <w:rPr>
                <w:b w:val="0"/>
                <w:sz w:val="20"/>
                <w:szCs w:val="20"/>
              </w:rPr>
              <w:t xml:space="preserve"> администрации МО </w:t>
            </w:r>
          </w:p>
          <w:p w:rsidR="00BE4239" w:rsidRPr="00F37F99" w:rsidRDefault="00BE4239" w:rsidP="00BE4239">
            <w:pPr>
              <w:pStyle w:val="4"/>
              <w:shd w:val="clear" w:color="auto" w:fill="auto"/>
              <w:spacing w:before="0" w:line="276" w:lineRule="auto"/>
              <w:jc w:val="right"/>
            </w:pPr>
            <w:r w:rsidRPr="00F37F99">
              <w:rPr>
                <w:b w:val="0"/>
                <w:sz w:val="20"/>
                <w:szCs w:val="20"/>
              </w:rPr>
              <w:t>«Красноборский муниципальный район»</w:t>
            </w:r>
          </w:p>
          <w:p w:rsidR="00BE4239" w:rsidRPr="00F37F99" w:rsidRDefault="00B739C2" w:rsidP="00D2149E">
            <w:pPr>
              <w:pStyle w:val="4"/>
              <w:shd w:val="clear" w:color="auto" w:fill="auto"/>
              <w:spacing w:before="0" w:line="276" w:lineRule="auto"/>
              <w:jc w:val="right"/>
            </w:pPr>
            <w:r>
              <w:rPr>
                <w:b w:val="0"/>
                <w:sz w:val="20"/>
                <w:szCs w:val="20"/>
              </w:rPr>
              <w:t>от 13 декабря 2023</w:t>
            </w:r>
            <w:r w:rsidR="00BE4239">
              <w:rPr>
                <w:b w:val="0"/>
                <w:sz w:val="20"/>
                <w:szCs w:val="20"/>
              </w:rPr>
              <w:t xml:space="preserve"> </w:t>
            </w:r>
            <w:r w:rsidR="00BE4239" w:rsidRPr="00F37F99">
              <w:rPr>
                <w:b w:val="0"/>
                <w:sz w:val="20"/>
                <w:szCs w:val="20"/>
              </w:rPr>
              <w:t xml:space="preserve">года № </w:t>
            </w:r>
            <w:r>
              <w:rPr>
                <w:b w:val="0"/>
                <w:sz w:val="20"/>
                <w:szCs w:val="20"/>
              </w:rPr>
              <w:t>996</w:t>
            </w:r>
          </w:p>
          <w:p w:rsidR="00BE4239" w:rsidRPr="000E2097" w:rsidRDefault="00BE4239" w:rsidP="00D2149E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bidi="ru-RU"/>
              </w:rPr>
            </w:pPr>
          </w:p>
        </w:tc>
      </w:tr>
    </w:tbl>
    <w:p w:rsidR="002F2375" w:rsidRDefault="002F2375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D18F8" w:rsidRDefault="007D18F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D18F8" w:rsidRPr="00F1663F" w:rsidRDefault="007D18F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663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1663F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Pr="00F1663F">
        <w:rPr>
          <w:rFonts w:ascii="Times New Roman" w:hAnsi="Times New Roman" w:cs="Times New Roman"/>
          <w:b/>
          <w:sz w:val="28"/>
          <w:szCs w:val="28"/>
        </w:rPr>
        <w:t>го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Pr="00F1663F">
        <w:rPr>
          <w:rFonts w:ascii="Times New Roman" w:hAnsi="Times New Roman" w:cs="Times New Roman"/>
          <w:b/>
          <w:sz w:val="28"/>
          <w:szCs w:val="28"/>
        </w:rPr>
        <w:t>я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="00E73B8E" w:rsidRPr="00F1663F">
        <w:rPr>
          <w:rFonts w:ascii="Times New Roman" w:hAnsi="Times New Roman" w:cs="Times New Roman"/>
          <w:b/>
          <w:sz w:val="28"/>
          <w:szCs w:val="28"/>
        </w:rPr>
        <w:t xml:space="preserve">на территории </w:t>
      </w:r>
      <w:r w:rsidR="00BE4239" w:rsidRPr="00F1663F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E73B8E" w:rsidRPr="00F1663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на 2024 год</w:t>
      </w:r>
    </w:p>
    <w:p w:rsidR="007D18F8" w:rsidRPr="00F1663F" w:rsidRDefault="007D18F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239" w:rsidRDefault="00BE423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239" w:rsidRPr="00F1663F" w:rsidRDefault="00BE4239" w:rsidP="00BE42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F1663F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F1663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1663F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F166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F1663F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="00D51647" w:rsidRPr="00D51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D51647" w:rsidRPr="00D51647"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</w:t>
      </w:r>
    </w:p>
    <w:p w:rsidR="00802A67" w:rsidRPr="00BE4239" w:rsidRDefault="00802A67" w:rsidP="00BE42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7FF5" w:rsidRPr="00F1663F" w:rsidRDefault="00E343CA" w:rsidP="00F1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EF2B50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BE4239" w:rsidRPr="00F1663F"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</w:t>
      </w:r>
      <w:r w:rsidR="00BE4239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2B50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F2B50" w:rsidRPr="00F1663F" w:rsidRDefault="00BE4239" w:rsidP="00F1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EF2B50" w:rsidRPr="00F1663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F2B50" w:rsidRPr="00F1663F" w:rsidRDefault="00EF2B50" w:rsidP="00F1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3F">
        <w:rPr>
          <w:rFonts w:ascii="Times New Roman" w:eastAsia="Times New Roman" w:hAnsi="Times New Roman" w:cs="Times New Roman"/>
          <w:sz w:val="28"/>
          <w:szCs w:val="28"/>
        </w:rPr>
        <w:tab/>
      </w:r>
      <w:r w:rsidR="00BE4239" w:rsidRPr="00F1663F">
        <w:rPr>
          <w:rFonts w:ascii="Times New Roman" w:hAnsi="Times New Roman" w:cs="Times New Roman"/>
          <w:sz w:val="28"/>
          <w:szCs w:val="28"/>
        </w:rPr>
        <w:t>б)</w:t>
      </w:r>
      <w:r w:rsidRPr="00F1663F">
        <w:rPr>
          <w:rFonts w:ascii="Times New Roman" w:eastAsia="Times New Roman" w:hAnsi="Times New Roman" w:cs="Times New Roman"/>
          <w:sz w:val="28"/>
          <w:szCs w:val="28"/>
        </w:rPr>
        <w:t xml:space="preserve">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BE4239" w:rsidRPr="00F1663F" w:rsidRDefault="00E343CA" w:rsidP="00F1663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</w:rPr>
      </w:pPr>
      <w:r w:rsidRPr="00F1663F">
        <w:rPr>
          <w:rFonts w:ascii="Times New Roman" w:eastAsia="Calibri" w:hAnsi="Times New Roman" w:cs="Times New Roman"/>
          <w:lang w:eastAsia="en-US"/>
        </w:rPr>
        <w:lastRenderedPageBreak/>
        <w:t xml:space="preserve">Контролируемыми лицами при осуществлении </w:t>
      </w:r>
      <w:r w:rsidR="00407FF5" w:rsidRPr="00F1663F">
        <w:rPr>
          <w:rFonts w:ascii="Times New Roman" w:eastAsia="Calibri" w:hAnsi="Times New Roman" w:cs="Times New Roman"/>
          <w:lang w:eastAsia="en-US"/>
        </w:rPr>
        <w:t xml:space="preserve">муниципального контроля в сфере благоустройства на территории </w:t>
      </w:r>
      <w:r w:rsidR="00BE4239" w:rsidRPr="00F1663F">
        <w:rPr>
          <w:rFonts w:ascii="Times New Roman" w:hAnsi="Times New Roman" w:cs="Times New Roman"/>
        </w:rPr>
        <w:t>Красноборского муниципального округа Архангельской области</w:t>
      </w:r>
      <w:r w:rsidR="00407FF5" w:rsidRPr="00F1663F">
        <w:rPr>
          <w:rFonts w:ascii="Times New Roman" w:eastAsia="Calibri" w:hAnsi="Times New Roman" w:cs="Times New Roman"/>
          <w:lang w:eastAsia="en-US"/>
        </w:rPr>
        <w:t xml:space="preserve"> </w:t>
      </w:r>
      <w:r w:rsidRPr="00F1663F">
        <w:rPr>
          <w:rFonts w:ascii="Times New Roman" w:eastAsia="Calibri" w:hAnsi="Times New Roman" w:cs="Times New Roman"/>
          <w:lang w:eastAsia="en-US"/>
        </w:rPr>
        <w:t>являются</w:t>
      </w:r>
      <w:r w:rsidR="00BE4239" w:rsidRPr="00F1663F">
        <w:rPr>
          <w:rFonts w:ascii="Times New Roman" w:hAnsi="Times New Roman" w:cs="Times New Roman"/>
          <w:color w:val="000000"/>
        </w:rPr>
        <w:t xml:space="preserve"> юридические лица, индивидуальные предприниматели, физические лица.</w:t>
      </w:r>
    </w:p>
    <w:p w:rsidR="00BE4239" w:rsidRPr="00F1663F" w:rsidRDefault="00BE4239" w:rsidP="00F16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1F6A4F" w:rsidRPr="00F1663F">
        <w:rPr>
          <w:rFonts w:ascii="Times New Roman" w:hAnsi="Times New Roman" w:cs="Times New Roman"/>
          <w:sz w:val="28"/>
          <w:szCs w:val="28"/>
        </w:rPr>
        <w:t>Красноборского муни</w:t>
      </w:r>
      <w:r w:rsidR="001F6A4F">
        <w:rPr>
          <w:rFonts w:ascii="Times New Roman" w:hAnsi="Times New Roman" w:cs="Times New Roman"/>
          <w:sz w:val="28"/>
          <w:szCs w:val="28"/>
        </w:rPr>
        <w:t xml:space="preserve">ципального округа Архангельской </w:t>
      </w:r>
      <w:r w:rsidR="001F6A4F" w:rsidRPr="00F1663F">
        <w:rPr>
          <w:rFonts w:ascii="Times New Roman" w:hAnsi="Times New Roman" w:cs="Times New Roman"/>
          <w:sz w:val="28"/>
          <w:szCs w:val="28"/>
        </w:rPr>
        <w:t>области</w:t>
      </w: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E4239" w:rsidRPr="00F1663F" w:rsidRDefault="00BE4239" w:rsidP="00F166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Деятельность администрации </w:t>
      </w:r>
      <w:r w:rsidR="001F6A4F" w:rsidRPr="00F1663F">
        <w:rPr>
          <w:rFonts w:ascii="Times New Roman" w:hAnsi="Times New Roman" w:cs="Times New Roman"/>
          <w:sz w:val="28"/>
          <w:szCs w:val="28"/>
        </w:rPr>
        <w:t>Красноборского муни</w:t>
      </w:r>
      <w:r w:rsidR="001F6A4F">
        <w:rPr>
          <w:rFonts w:ascii="Times New Roman" w:hAnsi="Times New Roman" w:cs="Times New Roman"/>
          <w:sz w:val="28"/>
          <w:szCs w:val="28"/>
        </w:rPr>
        <w:t xml:space="preserve">ципального округа Архангельской </w:t>
      </w:r>
      <w:r w:rsidR="001F6A4F" w:rsidRPr="00F1663F">
        <w:rPr>
          <w:rFonts w:ascii="Times New Roman" w:hAnsi="Times New Roman" w:cs="Times New Roman"/>
          <w:sz w:val="28"/>
          <w:szCs w:val="28"/>
        </w:rPr>
        <w:t>области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в 2024 году будет сосредоточена на следующих направлениях: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Осуществление профилактических мероприятий: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объявление предостережений;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консультирование;</w:t>
      </w:r>
    </w:p>
    <w:p w:rsidR="00315702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профилактический визит;</w:t>
      </w:r>
    </w:p>
    <w:p w:rsidR="00315702" w:rsidRPr="00C97E65" w:rsidRDefault="00315702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B6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F1663F" w:rsidRDefault="00386F2D" w:rsidP="00F16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E4239" w:rsidRPr="00F1663F" w:rsidRDefault="00BE4239" w:rsidP="00F1663F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2" w:after="0" w:line="237" w:lineRule="auto"/>
        <w:ind w:left="0" w:right="43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требований,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установленных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муниципальными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правовыми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актами,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включая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устранение</w:t>
      </w:r>
      <w:r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причин,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факторов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условий,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способствующих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возможному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нарушению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обязательных</w:t>
      </w:r>
      <w:r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требований;</w:t>
      </w:r>
    </w:p>
    <w:p w:rsidR="00BE4239" w:rsidRPr="00F1663F" w:rsidRDefault="00BE4239" w:rsidP="00F1663F">
      <w:pPr>
        <w:pStyle w:val="af3"/>
        <w:spacing w:before="1" w:line="274" w:lineRule="exact"/>
        <w:ind w:left="0" w:firstLine="709"/>
        <w:jc w:val="both"/>
        <w:rPr>
          <w:sz w:val="28"/>
          <w:szCs w:val="28"/>
        </w:rPr>
      </w:pPr>
      <w:r w:rsidRPr="00F1663F">
        <w:rPr>
          <w:sz w:val="28"/>
          <w:szCs w:val="28"/>
        </w:rPr>
        <w:t>-</w:t>
      </w:r>
      <w:r w:rsidRPr="00F1663F">
        <w:rPr>
          <w:spacing w:val="-8"/>
          <w:sz w:val="28"/>
          <w:szCs w:val="28"/>
        </w:rPr>
        <w:t xml:space="preserve"> </w:t>
      </w:r>
      <w:r w:rsidRPr="00F1663F">
        <w:rPr>
          <w:sz w:val="28"/>
          <w:szCs w:val="28"/>
        </w:rPr>
        <w:t>повышение</w:t>
      </w:r>
      <w:r w:rsidRPr="00F1663F">
        <w:rPr>
          <w:spacing w:val="-2"/>
          <w:sz w:val="28"/>
          <w:szCs w:val="28"/>
        </w:rPr>
        <w:t xml:space="preserve"> </w:t>
      </w:r>
      <w:r w:rsidRPr="00F1663F">
        <w:rPr>
          <w:sz w:val="28"/>
          <w:szCs w:val="28"/>
        </w:rPr>
        <w:t>прозрачности</w:t>
      </w:r>
      <w:r w:rsidRPr="00F1663F">
        <w:rPr>
          <w:spacing w:val="-5"/>
          <w:sz w:val="28"/>
          <w:szCs w:val="28"/>
        </w:rPr>
        <w:t xml:space="preserve"> </w:t>
      </w:r>
      <w:r w:rsidRPr="00F1663F">
        <w:rPr>
          <w:sz w:val="28"/>
          <w:szCs w:val="28"/>
        </w:rPr>
        <w:t>системы</w:t>
      </w:r>
      <w:r w:rsidRPr="00F1663F">
        <w:rPr>
          <w:spacing w:val="-5"/>
          <w:sz w:val="28"/>
          <w:szCs w:val="28"/>
        </w:rPr>
        <w:t xml:space="preserve"> </w:t>
      </w:r>
      <w:r w:rsidRPr="00F1663F">
        <w:rPr>
          <w:sz w:val="28"/>
          <w:szCs w:val="28"/>
        </w:rPr>
        <w:t>муниципального</w:t>
      </w:r>
      <w:r w:rsidRPr="00F1663F">
        <w:rPr>
          <w:spacing w:val="-4"/>
          <w:sz w:val="28"/>
          <w:szCs w:val="28"/>
        </w:rPr>
        <w:t xml:space="preserve"> </w:t>
      </w:r>
      <w:r w:rsidRPr="00F1663F">
        <w:rPr>
          <w:sz w:val="28"/>
          <w:szCs w:val="28"/>
        </w:rPr>
        <w:t>контроля;</w:t>
      </w:r>
    </w:p>
    <w:p w:rsidR="00BE4239" w:rsidRPr="00F1663F" w:rsidRDefault="00F1663F" w:rsidP="00F1663F">
      <w:pPr>
        <w:pStyle w:val="af3"/>
        <w:ind w:left="0" w:right="4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4239" w:rsidRPr="00F1663F">
        <w:rPr>
          <w:sz w:val="28"/>
          <w:szCs w:val="28"/>
        </w:rPr>
        <w:t xml:space="preserve">формирование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 xml:space="preserve">единого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 xml:space="preserve">понимания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 xml:space="preserve">обязательных 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требований,</w:t>
      </w:r>
      <w:r w:rsidR="00BE4239" w:rsidRPr="00F1663F">
        <w:rPr>
          <w:spacing w:val="-57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требований,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установленных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муниципальными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правовыми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актами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создание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системы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профилактики правонарушений, направленной на выявление и предупреждение причин 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условий,</w:t>
      </w:r>
      <w:r w:rsidR="00BE4239" w:rsidRPr="00F1663F">
        <w:rPr>
          <w:spacing w:val="-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способствующих</w:t>
      </w:r>
      <w:r w:rsidR="00BE4239" w:rsidRPr="00F1663F">
        <w:rPr>
          <w:spacing w:val="-2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совершению</w:t>
      </w:r>
      <w:r w:rsidR="00BE4239" w:rsidRPr="00F1663F">
        <w:rPr>
          <w:spacing w:val="4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правонарушений;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after="0" w:line="237" w:lineRule="auto"/>
        <w:ind w:left="0" w:right="4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</w:t>
      </w:r>
      <w:r w:rsidR="00BE4239"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доступности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информации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об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обязательных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требованиях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необходимых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мерах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исполнению;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after="0" w:line="274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мотивация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подконтрольных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субъектов</w:t>
      </w:r>
      <w:r w:rsidR="00BE4239" w:rsidRPr="00F16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к</w:t>
      </w:r>
      <w:r w:rsidR="00BE4239" w:rsidRPr="00F166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добросовестному</w:t>
      </w:r>
      <w:r w:rsidR="00BE4239" w:rsidRPr="00F166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поведению.</w:t>
      </w:r>
    </w:p>
    <w:p w:rsidR="00931A14" w:rsidRPr="00F1663F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1230E" w:rsidRPr="00F1663F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повышение квалификации инспекторского состава органа контроля (надзора) по вопросам осуществления государственного контроля (надзора);</w:t>
      </w:r>
    </w:p>
    <w:p w:rsidR="00BE4239" w:rsidRPr="00F1663F" w:rsidRDefault="00F1663F" w:rsidP="00F1663F">
      <w:pPr>
        <w:pStyle w:val="a3"/>
        <w:tabs>
          <w:tab w:val="left" w:pos="709"/>
        </w:tabs>
        <w:spacing w:line="237" w:lineRule="auto"/>
        <w:ind w:left="0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239" w:rsidRPr="00F1663F">
        <w:rPr>
          <w:rFonts w:ascii="Times New Roman" w:hAnsi="Times New Roman" w:cs="Times New Roman"/>
          <w:sz w:val="28"/>
          <w:szCs w:val="28"/>
        </w:rPr>
        <w:t>- снижение уровня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E4239" w:rsidRPr="00F1663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нагрузки</w:t>
      </w:r>
      <w:r w:rsidR="00BE4239" w:rsidRPr="00F1663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на</w:t>
      </w:r>
      <w:r w:rsidR="00BE4239" w:rsidRPr="00F1663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организации</w:t>
      </w:r>
      <w:r w:rsidR="00BE4239" w:rsidRPr="00F1663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</w:t>
      </w:r>
      <w:r w:rsidR="00BE4239" w:rsidRPr="00F1663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граждан,</w:t>
      </w:r>
      <w:r w:rsidR="00BE4239" w:rsidRPr="00F1663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осуществляющих</w:t>
      </w:r>
      <w:r w:rsidR="001F6694" w:rsidRPr="00F1663F">
        <w:rPr>
          <w:rFonts w:ascii="Times New Roman" w:hAnsi="Times New Roman" w:cs="Times New Roman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BE4239" w:rsidRPr="00F166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before="2" w:after="0" w:line="237" w:lineRule="auto"/>
        <w:ind w:left="0" w:right="43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создание</w:t>
      </w:r>
      <w:r w:rsidR="00BE4239" w:rsidRPr="00F1663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системы</w:t>
      </w:r>
      <w:r w:rsidR="00BE4239" w:rsidRPr="00F1663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BE4239" w:rsidRPr="00F1663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подконтрольных</w:t>
      </w:r>
      <w:r w:rsidR="00BE4239" w:rsidRPr="00F1663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субъектов,</w:t>
      </w:r>
      <w:r w:rsidR="00BE4239" w:rsidRPr="00F1663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</w:t>
      </w:r>
      <w:r w:rsidR="00BE4239" w:rsidRPr="00F1663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том</w:t>
      </w:r>
      <w:r w:rsidR="00BE4239" w:rsidRPr="00F1663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числе</w:t>
      </w:r>
      <w:r w:rsidR="00BE4239" w:rsidRPr="00F1663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</w:t>
      </w:r>
      <w:r w:rsidR="00BE4239"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использованием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современных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E4239" w:rsidRPr="00F16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технологий;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before="4" w:after="0" w:line="235" w:lineRule="auto"/>
        <w:ind w:left="0" w:right="438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другие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задачи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</w:t>
      </w:r>
      <w:r w:rsidR="00BE4239" w:rsidRPr="00F1663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зависимости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от</w:t>
      </w:r>
      <w:r w:rsidR="00BE4239" w:rsidRPr="00F1663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выявленных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проблем</w:t>
      </w:r>
      <w:r w:rsidR="00BE4239" w:rsidRPr="00F166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</w:t>
      </w:r>
      <w:r w:rsidR="00BE4239" w:rsidRPr="00F166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регулируемой</w:t>
      </w:r>
      <w:r w:rsidR="00BE4239" w:rsidRPr="00F166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сфере</w:t>
      </w:r>
      <w:r w:rsidR="00BE4239" w:rsidRPr="00F1663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текущего</w:t>
      </w:r>
      <w:r w:rsidR="00BE4239"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состояния профилактической</w:t>
      </w:r>
      <w:r w:rsidR="00BE4239" w:rsidRPr="00F16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работы.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350"/>
        <w:gridCol w:w="61"/>
        <w:gridCol w:w="1985"/>
      </w:tblGrid>
      <w:tr w:rsidR="001F6694" w:rsidRPr="00E41718" w:rsidTr="00F1663F">
        <w:trPr>
          <w:trHeight w:val="219"/>
        </w:trPr>
        <w:tc>
          <w:tcPr>
            <w:tcW w:w="4677" w:type="dxa"/>
            <w:shd w:val="clear" w:color="auto" w:fill="auto"/>
            <w:vAlign w:val="center"/>
          </w:tcPr>
          <w:p w:rsidR="001F6694" w:rsidRPr="00F1663F" w:rsidRDefault="001F6694" w:rsidP="00F1663F">
            <w:pPr>
              <w:pStyle w:val="af6"/>
              <w:ind w:left="365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1F6694" w:rsidRPr="00841F38" w:rsidTr="00F1663F">
        <w:trPr>
          <w:trHeight w:val="219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F6694" w:rsidTr="00F1663F">
        <w:trPr>
          <w:trHeight w:val="195"/>
        </w:trPr>
        <w:tc>
          <w:tcPr>
            <w:tcW w:w="4677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по вопросам соблюдения обязательных требований на официальном сайте администрации </w:t>
            </w:r>
            <w:r w:rsidR="001F6A4F" w:rsidRPr="001F6A4F">
              <w:rPr>
                <w:rFonts w:ascii="Times New Roman" w:hAnsi="Times New Roman" w:cs="Times New Roman"/>
                <w:sz w:val="24"/>
                <w:szCs w:val="24"/>
              </w:rPr>
              <w:t>Красноборского муниципального округа Архангельской области</w:t>
            </w: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1663F">
              <w:t>Уполномоченное должностное лицо органа муниципального контроля</w:t>
            </w:r>
          </w:p>
        </w:tc>
      </w:tr>
      <w:tr w:rsidR="001F6694" w:rsidTr="00F1663F">
        <w:trPr>
          <w:trHeight w:val="195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1663F">
              <w:lastRenderedPageBreak/>
              <w:t>2. Консультирование</w:t>
            </w:r>
          </w:p>
        </w:tc>
      </w:tr>
      <w:tr w:rsidR="001F6694" w:rsidRPr="00841F38" w:rsidTr="00F1663F">
        <w:trPr>
          <w:trHeight w:val="195"/>
        </w:trPr>
        <w:tc>
          <w:tcPr>
            <w:tcW w:w="4677" w:type="dxa"/>
            <w:shd w:val="clear" w:color="auto" w:fill="auto"/>
          </w:tcPr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осуществляется: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по телефону (в часы работы контрольного органа);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 (при наличии технической возможности);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на личном приеме (согласно графику личного приема граждан);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органа муниципального контроля</w:t>
            </w:r>
          </w:p>
        </w:tc>
      </w:tr>
      <w:tr w:rsidR="001F6694" w:rsidRPr="00841F38" w:rsidTr="00F1663F">
        <w:trPr>
          <w:trHeight w:val="195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3. Объявление предостережений о недопустимости</w:t>
            </w:r>
          </w:p>
          <w:p w:rsidR="001F6694" w:rsidRPr="00F1663F" w:rsidRDefault="001F6694" w:rsidP="00D2149E">
            <w:pPr>
              <w:pStyle w:val="af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нарушения обязательных требований</w:t>
            </w:r>
          </w:p>
        </w:tc>
      </w:tr>
      <w:tr w:rsidR="001F6694" w:rsidRPr="00841F38" w:rsidTr="00F1663F">
        <w:trPr>
          <w:trHeight w:val="195"/>
        </w:trPr>
        <w:tc>
          <w:tcPr>
            <w:tcW w:w="4677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formattext"/>
              <w:spacing w:before="0" w:beforeAutospacing="0" w:after="0" w:afterAutospacing="0"/>
              <w:ind w:right="34"/>
              <w:jc w:val="both"/>
              <w:textAlignment w:val="baseline"/>
            </w:pPr>
            <w:r w:rsidRPr="00F1663F">
              <w:t>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органа муниципального контроля</w:t>
            </w:r>
          </w:p>
        </w:tc>
      </w:tr>
      <w:tr w:rsidR="001F6694" w:rsidRPr="00841F38" w:rsidTr="00F1663F">
        <w:trPr>
          <w:trHeight w:val="442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</w:rPr>
              <w:t>4. Профилактический визит</w:t>
            </w:r>
          </w:p>
        </w:tc>
      </w:tr>
      <w:tr w:rsidR="001F6694" w:rsidRPr="00841F38" w:rsidTr="00F1663F">
        <w:trPr>
          <w:trHeight w:val="70"/>
        </w:trPr>
        <w:tc>
          <w:tcPr>
            <w:tcW w:w="4677" w:type="dxa"/>
            <w:shd w:val="clear" w:color="auto" w:fill="auto"/>
          </w:tcPr>
          <w:p w:rsidR="001F6694" w:rsidRPr="00F1663F" w:rsidRDefault="001F6694" w:rsidP="00D21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6694" w:rsidRPr="00F1663F" w:rsidRDefault="001F6694" w:rsidP="00D2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1F6694" w:rsidRPr="00F1663F" w:rsidRDefault="001F6694" w:rsidP="00D2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квартал.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органа муниципального контроля</w:t>
            </w:r>
          </w:p>
        </w:tc>
      </w:tr>
    </w:tbl>
    <w:p w:rsidR="001F6694" w:rsidRPr="002033EF" w:rsidRDefault="001F6694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p w:rsidR="00510387" w:rsidRDefault="00510387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237"/>
        <w:gridCol w:w="2268"/>
      </w:tblGrid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F" w:rsidRPr="00F1663F" w:rsidRDefault="00F1663F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F" w:rsidRPr="00F1663F" w:rsidRDefault="00F1663F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1663F" w:rsidRPr="009D454E" w:rsidTr="00F1663F">
        <w:trPr>
          <w:trHeight w:val="14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663F" w:rsidRPr="009D454E" w:rsidTr="00F1663F">
        <w:trPr>
          <w:trHeight w:val="4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  <w:tr w:rsidR="00F1663F" w:rsidRPr="009D454E" w:rsidTr="00F1663F">
        <w:trPr>
          <w:trHeight w:val="4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(надзорным)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F3981" w:rsidRDefault="006F3981" w:rsidP="001114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B" w:rsidRDefault="009C04DB" w:rsidP="00E343CA">
      <w:pPr>
        <w:spacing w:after="0" w:line="240" w:lineRule="auto"/>
      </w:pPr>
      <w:r>
        <w:separator/>
      </w:r>
    </w:p>
  </w:endnote>
  <w:endnote w:type="continuationSeparator" w:id="0">
    <w:p w:rsidR="009C04DB" w:rsidRDefault="009C04DB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B" w:rsidRDefault="009C04DB" w:rsidP="00E343CA">
      <w:pPr>
        <w:spacing w:after="0" w:line="240" w:lineRule="auto"/>
      </w:pPr>
      <w:r>
        <w:separator/>
      </w:r>
    </w:p>
  </w:footnote>
  <w:footnote w:type="continuationSeparator" w:id="0">
    <w:p w:rsidR="009C04DB" w:rsidRDefault="009C04DB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08462A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73396A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9369B6"/>
    <w:multiLevelType w:val="hybridMultilevel"/>
    <w:tmpl w:val="8EF4AE32"/>
    <w:lvl w:ilvl="0" w:tplc="3FCA7852">
      <w:numFmt w:val="bullet"/>
      <w:lvlText w:val="-"/>
      <w:lvlJc w:val="left"/>
      <w:pPr>
        <w:ind w:left="468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CACC6">
      <w:numFmt w:val="bullet"/>
      <w:lvlText w:val="•"/>
      <w:lvlJc w:val="left"/>
      <w:pPr>
        <w:ind w:left="1196" w:hanging="184"/>
      </w:pPr>
      <w:rPr>
        <w:rFonts w:hint="default"/>
        <w:lang w:val="ru-RU" w:eastAsia="en-US" w:bidi="ar-SA"/>
      </w:rPr>
    </w:lvl>
    <w:lvl w:ilvl="2" w:tplc="A1E45286">
      <w:numFmt w:val="bullet"/>
      <w:lvlText w:val="•"/>
      <w:lvlJc w:val="left"/>
      <w:pPr>
        <w:ind w:left="2173" w:hanging="184"/>
      </w:pPr>
      <w:rPr>
        <w:rFonts w:hint="default"/>
        <w:lang w:val="ru-RU" w:eastAsia="en-US" w:bidi="ar-SA"/>
      </w:rPr>
    </w:lvl>
    <w:lvl w:ilvl="3" w:tplc="3ABA7E5E">
      <w:numFmt w:val="bullet"/>
      <w:lvlText w:val="•"/>
      <w:lvlJc w:val="left"/>
      <w:pPr>
        <w:ind w:left="3150" w:hanging="184"/>
      </w:pPr>
      <w:rPr>
        <w:rFonts w:hint="default"/>
        <w:lang w:val="ru-RU" w:eastAsia="en-US" w:bidi="ar-SA"/>
      </w:rPr>
    </w:lvl>
    <w:lvl w:ilvl="4" w:tplc="4C0A9078">
      <w:numFmt w:val="bullet"/>
      <w:lvlText w:val="•"/>
      <w:lvlJc w:val="left"/>
      <w:pPr>
        <w:ind w:left="4127" w:hanging="184"/>
      </w:pPr>
      <w:rPr>
        <w:rFonts w:hint="default"/>
        <w:lang w:val="ru-RU" w:eastAsia="en-US" w:bidi="ar-SA"/>
      </w:rPr>
    </w:lvl>
    <w:lvl w:ilvl="5" w:tplc="CF7ED0C4">
      <w:numFmt w:val="bullet"/>
      <w:lvlText w:val="•"/>
      <w:lvlJc w:val="left"/>
      <w:pPr>
        <w:ind w:left="5104" w:hanging="184"/>
      </w:pPr>
      <w:rPr>
        <w:rFonts w:hint="default"/>
        <w:lang w:val="ru-RU" w:eastAsia="en-US" w:bidi="ar-SA"/>
      </w:rPr>
    </w:lvl>
    <w:lvl w:ilvl="6" w:tplc="698A706C">
      <w:numFmt w:val="bullet"/>
      <w:lvlText w:val="•"/>
      <w:lvlJc w:val="left"/>
      <w:pPr>
        <w:ind w:left="6080" w:hanging="184"/>
      </w:pPr>
      <w:rPr>
        <w:rFonts w:hint="default"/>
        <w:lang w:val="ru-RU" w:eastAsia="en-US" w:bidi="ar-SA"/>
      </w:rPr>
    </w:lvl>
    <w:lvl w:ilvl="7" w:tplc="5E184D6C">
      <w:numFmt w:val="bullet"/>
      <w:lvlText w:val="•"/>
      <w:lvlJc w:val="left"/>
      <w:pPr>
        <w:ind w:left="7057" w:hanging="184"/>
      </w:pPr>
      <w:rPr>
        <w:rFonts w:hint="default"/>
        <w:lang w:val="ru-RU" w:eastAsia="en-US" w:bidi="ar-SA"/>
      </w:rPr>
    </w:lvl>
    <w:lvl w:ilvl="8" w:tplc="9224E348">
      <w:numFmt w:val="bullet"/>
      <w:lvlText w:val="•"/>
      <w:lvlJc w:val="left"/>
      <w:pPr>
        <w:ind w:left="8034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13BCF"/>
    <w:rsid w:val="00032779"/>
    <w:rsid w:val="00036920"/>
    <w:rsid w:val="00046B29"/>
    <w:rsid w:val="00050C22"/>
    <w:rsid w:val="00082FC7"/>
    <w:rsid w:val="0008462A"/>
    <w:rsid w:val="000A1210"/>
    <w:rsid w:val="000C6765"/>
    <w:rsid w:val="000D3750"/>
    <w:rsid w:val="00106C4B"/>
    <w:rsid w:val="00106C57"/>
    <w:rsid w:val="00111412"/>
    <w:rsid w:val="00132125"/>
    <w:rsid w:val="00150DDA"/>
    <w:rsid w:val="00170D76"/>
    <w:rsid w:val="001A7BE3"/>
    <w:rsid w:val="001E1208"/>
    <w:rsid w:val="001F217D"/>
    <w:rsid w:val="001F6694"/>
    <w:rsid w:val="001F6A4F"/>
    <w:rsid w:val="002033EF"/>
    <w:rsid w:val="0020413E"/>
    <w:rsid w:val="00212AED"/>
    <w:rsid w:val="00226FFA"/>
    <w:rsid w:val="00245F1C"/>
    <w:rsid w:val="002571A3"/>
    <w:rsid w:val="00273F25"/>
    <w:rsid w:val="002A4A91"/>
    <w:rsid w:val="002C64D1"/>
    <w:rsid w:val="002C76B6"/>
    <w:rsid w:val="002E4EEF"/>
    <w:rsid w:val="002F2375"/>
    <w:rsid w:val="002F2F5E"/>
    <w:rsid w:val="00315702"/>
    <w:rsid w:val="00344F0B"/>
    <w:rsid w:val="00374A8C"/>
    <w:rsid w:val="00386F2D"/>
    <w:rsid w:val="003965E8"/>
    <w:rsid w:val="00396668"/>
    <w:rsid w:val="00400792"/>
    <w:rsid w:val="004050B5"/>
    <w:rsid w:val="00407FF5"/>
    <w:rsid w:val="004146BD"/>
    <w:rsid w:val="004240E0"/>
    <w:rsid w:val="004326AF"/>
    <w:rsid w:val="00442492"/>
    <w:rsid w:val="00443C3C"/>
    <w:rsid w:val="00445C81"/>
    <w:rsid w:val="00447B46"/>
    <w:rsid w:val="004B38C5"/>
    <w:rsid w:val="004F366F"/>
    <w:rsid w:val="00510387"/>
    <w:rsid w:val="0054525D"/>
    <w:rsid w:val="005565F2"/>
    <w:rsid w:val="00561434"/>
    <w:rsid w:val="005853BF"/>
    <w:rsid w:val="005B726E"/>
    <w:rsid w:val="005D01DE"/>
    <w:rsid w:val="005D08DA"/>
    <w:rsid w:val="005D16ED"/>
    <w:rsid w:val="005E2A6D"/>
    <w:rsid w:val="005E6E36"/>
    <w:rsid w:val="00652F46"/>
    <w:rsid w:val="0065408B"/>
    <w:rsid w:val="00657DA1"/>
    <w:rsid w:val="006966A6"/>
    <w:rsid w:val="006A1744"/>
    <w:rsid w:val="006B1141"/>
    <w:rsid w:val="006B1713"/>
    <w:rsid w:val="006D0605"/>
    <w:rsid w:val="006F3981"/>
    <w:rsid w:val="00712788"/>
    <w:rsid w:val="00720002"/>
    <w:rsid w:val="00720616"/>
    <w:rsid w:val="0073396A"/>
    <w:rsid w:val="00755B9F"/>
    <w:rsid w:val="007818CA"/>
    <w:rsid w:val="00782146"/>
    <w:rsid w:val="007A7BCD"/>
    <w:rsid w:val="007B6444"/>
    <w:rsid w:val="007D0383"/>
    <w:rsid w:val="007D18F8"/>
    <w:rsid w:val="007E71AF"/>
    <w:rsid w:val="00802A67"/>
    <w:rsid w:val="0081230E"/>
    <w:rsid w:val="008154C2"/>
    <w:rsid w:val="0081685F"/>
    <w:rsid w:val="0084711D"/>
    <w:rsid w:val="00850E40"/>
    <w:rsid w:val="00854C56"/>
    <w:rsid w:val="00863FC7"/>
    <w:rsid w:val="008838AD"/>
    <w:rsid w:val="008B4AD0"/>
    <w:rsid w:val="008E14A5"/>
    <w:rsid w:val="00923A1E"/>
    <w:rsid w:val="009265B1"/>
    <w:rsid w:val="00931A14"/>
    <w:rsid w:val="00940069"/>
    <w:rsid w:val="00944D07"/>
    <w:rsid w:val="009539DE"/>
    <w:rsid w:val="00953C2C"/>
    <w:rsid w:val="00956820"/>
    <w:rsid w:val="0095771B"/>
    <w:rsid w:val="00992BE3"/>
    <w:rsid w:val="0099682E"/>
    <w:rsid w:val="009A53D2"/>
    <w:rsid w:val="009C04DB"/>
    <w:rsid w:val="009D01B6"/>
    <w:rsid w:val="009D454E"/>
    <w:rsid w:val="009D6778"/>
    <w:rsid w:val="009E0193"/>
    <w:rsid w:val="009F5CD0"/>
    <w:rsid w:val="00A511F2"/>
    <w:rsid w:val="00A620AD"/>
    <w:rsid w:val="00AA3713"/>
    <w:rsid w:val="00AB6E2F"/>
    <w:rsid w:val="00AC49A2"/>
    <w:rsid w:val="00AE4340"/>
    <w:rsid w:val="00AE7F20"/>
    <w:rsid w:val="00B3007E"/>
    <w:rsid w:val="00B3293B"/>
    <w:rsid w:val="00B66140"/>
    <w:rsid w:val="00B6750A"/>
    <w:rsid w:val="00B706C7"/>
    <w:rsid w:val="00B739C2"/>
    <w:rsid w:val="00B92C80"/>
    <w:rsid w:val="00BB4539"/>
    <w:rsid w:val="00BD6551"/>
    <w:rsid w:val="00BE4239"/>
    <w:rsid w:val="00BE7373"/>
    <w:rsid w:val="00C07AC7"/>
    <w:rsid w:val="00C60D9C"/>
    <w:rsid w:val="00C817C0"/>
    <w:rsid w:val="00C86409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32AC1"/>
    <w:rsid w:val="00D437D5"/>
    <w:rsid w:val="00D51647"/>
    <w:rsid w:val="00D94485"/>
    <w:rsid w:val="00DB0768"/>
    <w:rsid w:val="00DC06D6"/>
    <w:rsid w:val="00DD0957"/>
    <w:rsid w:val="00DD1036"/>
    <w:rsid w:val="00DE3CEE"/>
    <w:rsid w:val="00DF5068"/>
    <w:rsid w:val="00E2413F"/>
    <w:rsid w:val="00E343CA"/>
    <w:rsid w:val="00E54854"/>
    <w:rsid w:val="00E65317"/>
    <w:rsid w:val="00E73B8E"/>
    <w:rsid w:val="00EA2C10"/>
    <w:rsid w:val="00EA5F1A"/>
    <w:rsid w:val="00EB4D57"/>
    <w:rsid w:val="00EB60AF"/>
    <w:rsid w:val="00EE03F9"/>
    <w:rsid w:val="00EE17BB"/>
    <w:rsid w:val="00EF2B50"/>
    <w:rsid w:val="00F1663F"/>
    <w:rsid w:val="00F26100"/>
    <w:rsid w:val="00F63058"/>
    <w:rsid w:val="00F87198"/>
    <w:rsid w:val="00FC3E7D"/>
    <w:rsid w:val="00FD5ED3"/>
    <w:rsid w:val="00FE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6B64A-DED2-4466-B00D-EAD887C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312pt">
    <w:name w:val="Основной текст (3) + 12 pt;Не полужирный"/>
    <w:rsid w:val="002F2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"/>
    <w:rsid w:val="002F2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 (4)"/>
    <w:basedOn w:val="a"/>
    <w:rsid w:val="00BE4239"/>
    <w:pPr>
      <w:widowControl w:val="0"/>
      <w:shd w:val="clear" w:color="auto" w:fill="FFFFFF"/>
      <w:suppressAutoHyphens/>
      <w:spacing w:before="11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BE4239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BE423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BE423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E423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E4239"/>
    <w:rPr>
      <w:vertAlign w:val="superscript"/>
    </w:rPr>
  </w:style>
  <w:style w:type="paragraph" w:styleId="af3">
    <w:name w:val="Body Text"/>
    <w:basedOn w:val="a"/>
    <w:link w:val="af4"/>
    <w:uiPriority w:val="1"/>
    <w:qFormat/>
    <w:rsid w:val="00BE4239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BE423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Другое_"/>
    <w:link w:val="af6"/>
    <w:rsid w:val="001F6694"/>
  </w:style>
  <w:style w:type="paragraph" w:customStyle="1" w:styleId="af6">
    <w:name w:val="Другое"/>
    <w:basedOn w:val="a"/>
    <w:link w:val="af5"/>
    <w:rsid w:val="001F6694"/>
    <w:pPr>
      <w:widowControl w:val="0"/>
      <w:spacing w:after="0" w:line="240" w:lineRule="auto"/>
    </w:pPr>
  </w:style>
  <w:style w:type="paragraph" w:customStyle="1" w:styleId="formattext">
    <w:name w:val="formattext"/>
    <w:basedOn w:val="a"/>
    <w:rsid w:val="001F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8C8C-A328-4A08-B437-EFB2A639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Plast1l1n</cp:lastModifiedBy>
  <cp:revision>8</cp:revision>
  <cp:lastPrinted>2023-12-14T08:56:00Z</cp:lastPrinted>
  <dcterms:created xsi:type="dcterms:W3CDTF">2023-09-29T06:38:00Z</dcterms:created>
  <dcterms:modified xsi:type="dcterms:W3CDTF">2023-12-26T07:30:00Z</dcterms:modified>
</cp:coreProperties>
</file>